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22" w:rsidRDefault="00F85B22" w:rsidP="00F85B2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МКУК «</w:t>
      </w:r>
      <w:proofErr w:type="spellStart"/>
      <w:r>
        <w:rPr>
          <w:sz w:val="24"/>
          <w:szCs w:val="24"/>
        </w:rPr>
        <w:t>Большеприваловский</w:t>
      </w:r>
      <w:proofErr w:type="spellEnd"/>
      <w:r>
        <w:rPr>
          <w:sz w:val="24"/>
          <w:szCs w:val="24"/>
        </w:rPr>
        <w:t xml:space="preserve"> СДК»</w:t>
      </w:r>
    </w:p>
    <w:p w:rsidR="00F85B22" w:rsidRDefault="00F85B22" w:rsidP="00F85B2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proofErr w:type="spellStart"/>
      <w:r>
        <w:rPr>
          <w:sz w:val="24"/>
          <w:szCs w:val="24"/>
        </w:rPr>
        <w:t>Верхнехавского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F85B22" w:rsidRDefault="00F85B22" w:rsidP="00F85B2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Воронежской области.</w:t>
      </w:r>
    </w:p>
    <w:p w:rsidR="00F85B22" w:rsidRDefault="00F85B22" w:rsidP="00F85B22">
      <w:pPr>
        <w:rPr>
          <w:sz w:val="24"/>
          <w:szCs w:val="24"/>
        </w:rPr>
      </w:pPr>
    </w:p>
    <w:p w:rsidR="00F85B22" w:rsidRDefault="00F85B22" w:rsidP="00F85B22">
      <w:pPr>
        <w:rPr>
          <w:sz w:val="24"/>
          <w:szCs w:val="24"/>
        </w:rPr>
      </w:pPr>
      <w:r>
        <w:rPr>
          <w:sz w:val="24"/>
          <w:szCs w:val="24"/>
        </w:rPr>
        <w:t>09.01.2024г.                                       ПРИКАЗ                                  № 03/02-ОД.</w:t>
      </w:r>
    </w:p>
    <w:p w:rsidR="00F85B22" w:rsidRPr="005625F7" w:rsidRDefault="00F85B22" w:rsidP="00F85B22">
      <w:pPr>
        <w:rPr>
          <w:sz w:val="28"/>
          <w:szCs w:val="28"/>
        </w:rPr>
      </w:pPr>
      <w:r w:rsidRPr="005625F7">
        <w:rPr>
          <w:sz w:val="28"/>
          <w:szCs w:val="28"/>
        </w:rPr>
        <w:t xml:space="preserve">                                               С</w:t>
      </w:r>
      <w:r>
        <w:rPr>
          <w:sz w:val="28"/>
          <w:szCs w:val="28"/>
        </w:rPr>
        <w:t>ело</w:t>
      </w:r>
      <w:r w:rsidRPr="005625F7">
        <w:rPr>
          <w:sz w:val="28"/>
          <w:szCs w:val="28"/>
        </w:rPr>
        <w:t xml:space="preserve"> Большая Приваловка</w:t>
      </w:r>
      <w:r>
        <w:rPr>
          <w:sz w:val="28"/>
          <w:szCs w:val="28"/>
        </w:rPr>
        <w:t>.</w:t>
      </w:r>
    </w:p>
    <w:p w:rsidR="00F85B22" w:rsidRPr="005625F7" w:rsidRDefault="00F85B22" w:rsidP="00F85B22">
      <w:pPr>
        <w:rPr>
          <w:sz w:val="28"/>
          <w:szCs w:val="28"/>
        </w:rPr>
      </w:pPr>
    </w:p>
    <w:p w:rsidR="00F85B22" w:rsidRPr="005625F7" w:rsidRDefault="00F85B22" w:rsidP="00F85B22">
      <w:pPr>
        <w:rPr>
          <w:sz w:val="28"/>
          <w:szCs w:val="28"/>
        </w:rPr>
      </w:pPr>
      <w:r w:rsidRPr="005625F7">
        <w:rPr>
          <w:sz w:val="28"/>
          <w:szCs w:val="28"/>
        </w:rPr>
        <w:t xml:space="preserve">                О назначении ответственного и утверждения плана мероприятий по обеспечению антитеррористической защищенности МКУК </w:t>
      </w:r>
      <w:proofErr w:type="spellStart"/>
      <w:r w:rsidRPr="005625F7">
        <w:rPr>
          <w:sz w:val="28"/>
          <w:szCs w:val="28"/>
        </w:rPr>
        <w:t>Большеприваловского</w:t>
      </w:r>
      <w:proofErr w:type="spellEnd"/>
      <w:r w:rsidRPr="005625F7">
        <w:rPr>
          <w:sz w:val="28"/>
          <w:szCs w:val="28"/>
        </w:rPr>
        <w:t xml:space="preserve"> СДК.</w:t>
      </w:r>
    </w:p>
    <w:p w:rsidR="00F85B22" w:rsidRPr="005625F7" w:rsidRDefault="00F85B22" w:rsidP="00F85B22">
      <w:pPr>
        <w:rPr>
          <w:sz w:val="28"/>
          <w:szCs w:val="28"/>
        </w:rPr>
      </w:pPr>
    </w:p>
    <w:p w:rsidR="00F85B22" w:rsidRPr="005625F7" w:rsidRDefault="00F85B22" w:rsidP="00F85B22">
      <w:pPr>
        <w:rPr>
          <w:sz w:val="28"/>
          <w:szCs w:val="28"/>
        </w:rPr>
      </w:pPr>
      <w:r w:rsidRPr="005625F7">
        <w:rPr>
          <w:sz w:val="28"/>
          <w:szCs w:val="28"/>
        </w:rPr>
        <w:t xml:space="preserve">                    На основании постановления Правительства Российской Федерации от 11.02.2017г № 176 «Об утверждении требований к антитеррористической защищённости объектов (территорий) в сфере культуры», об исполнении Протокола заседания антитеррористической комиссии Воронежской области от 19.12.2018г. №8</w:t>
      </w:r>
    </w:p>
    <w:p w:rsidR="00F85B22" w:rsidRPr="005625F7" w:rsidRDefault="00F85B22" w:rsidP="00F85B22">
      <w:pPr>
        <w:rPr>
          <w:sz w:val="28"/>
          <w:szCs w:val="28"/>
        </w:rPr>
      </w:pPr>
      <w:r w:rsidRPr="005625F7">
        <w:rPr>
          <w:sz w:val="28"/>
          <w:szCs w:val="28"/>
        </w:rPr>
        <w:t xml:space="preserve">                       Приказываю:</w:t>
      </w:r>
    </w:p>
    <w:p w:rsidR="00F85B22" w:rsidRDefault="00F85B22" w:rsidP="00F85B22">
      <w:pPr>
        <w:rPr>
          <w:sz w:val="28"/>
          <w:szCs w:val="28"/>
        </w:rPr>
      </w:pPr>
      <w:r w:rsidRPr="005625F7">
        <w:rPr>
          <w:sz w:val="28"/>
          <w:szCs w:val="28"/>
        </w:rPr>
        <w:t xml:space="preserve">1.Назначить </w:t>
      </w:r>
      <w:proofErr w:type="gramStart"/>
      <w:r w:rsidRPr="005625F7">
        <w:rPr>
          <w:sz w:val="28"/>
          <w:szCs w:val="28"/>
        </w:rPr>
        <w:t>ответственным</w:t>
      </w:r>
      <w:proofErr w:type="gramEnd"/>
      <w:r w:rsidRPr="005625F7">
        <w:rPr>
          <w:sz w:val="28"/>
          <w:szCs w:val="28"/>
        </w:rPr>
        <w:t xml:space="preserve"> за обеспечение антитеррористической безопасности объекта МКУК </w:t>
      </w:r>
      <w:proofErr w:type="spellStart"/>
      <w:r w:rsidRPr="005625F7">
        <w:rPr>
          <w:sz w:val="28"/>
          <w:szCs w:val="28"/>
        </w:rPr>
        <w:t>Большеприваловский</w:t>
      </w:r>
      <w:proofErr w:type="spellEnd"/>
      <w:r w:rsidRPr="005625F7">
        <w:rPr>
          <w:sz w:val="28"/>
          <w:szCs w:val="28"/>
        </w:rPr>
        <w:t xml:space="preserve"> СДК   - директора </w:t>
      </w:r>
      <w:proofErr w:type="spellStart"/>
      <w:r w:rsidRPr="005625F7">
        <w:rPr>
          <w:sz w:val="28"/>
          <w:szCs w:val="28"/>
        </w:rPr>
        <w:t>Большеприваловского</w:t>
      </w:r>
      <w:proofErr w:type="spellEnd"/>
      <w:r w:rsidRPr="005625F7">
        <w:rPr>
          <w:sz w:val="28"/>
          <w:szCs w:val="28"/>
        </w:rPr>
        <w:t xml:space="preserve"> СДК </w:t>
      </w:r>
      <w:proofErr w:type="spellStart"/>
      <w:r w:rsidRPr="005625F7">
        <w:rPr>
          <w:sz w:val="28"/>
          <w:szCs w:val="28"/>
        </w:rPr>
        <w:t>Кавера</w:t>
      </w:r>
      <w:proofErr w:type="spellEnd"/>
      <w:r w:rsidRPr="005625F7">
        <w:rPr>
          <w:sz w:val="28"/>
          <w:szCs w:val="28"/>
        </w:rPr>
        <w:t xml:space="preserve"> С.А.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</w:t>
      </w:r>
      <w:r w:rsidRPr="005625F7">
        <w:rPr>
          <w:sz w:val="28"/>
          <w:szCs w:val="28"/>
        </w:rPr>
        <w:t xml:space="preserve">  2. Разработать и утвердить план мероприятий по обеспечению антитеррористической защищённости МКУК </w:t>
      </w:r>
      <w:proofErr w:type="spellStart"/>
      <w:r w:rsidRPr="005625F7">
        <w:rPr>
          <w:sz w:val="28"/>
          <w:szCs w:val="28"/>
        </w:rPr>
        <w:t>Большеприваловского</w:t>
      </w:r>
      <w:proofErr w:type="spellEnd"/>
      <w:r w:rsidRPr="005625F7">
        <w:rPr>
          <w:sz w:val="28"/>
          <w:szCs w:val="28"/>
        </w:rPr>
        <w:t xml:space="preserve"> СДК на 2024г.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</w:t>
      </w:r>
      <w:r w:rsidRPr="005625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  <w:r w:rsidRPr="005625F7">
        <w:rPr>
          <w:sz w:val="28"/>
          <w:szCs w:val="28"/>
        </w:rPr>
        <w:t xml:space="preserve"> 3. </w:t>
      </w:r>
      <w:proofErr w:type="gramStart"/>
      <w:r w:rsidRPr="005625F7">
        <w:rPr>
          <w:sz w:val="28"/>
          <w:szCs w:val="28"/>
        </w:rPr>
        <w:t>Контроль за</w:t>
      </w:r>
      <w:proofErr w:type="gramEnd"/>
      <w:r w:rsidRPr="005625F7">
        <w:rPr>
          <w:sz w:val="28"/>
          <w:szCs w:val="28"/>
        </w:rPr>
        <w:t xml:space="preserve"> исполне</w:t>
      </w:r>
      <w:r>
        <w:rPr>
          <w:sz w:val="28"/>
          <w:szCs w:val="28"/>
        </w:rPr>
        <w:t>нием оставляю за собой.</w:t>
      </w:r>
    </w:p>
    <w:p w:rsidR="00F85B22" w:rsidRDefault="00F85B22" w:rsidP="00F85B22">
      <w:pPr>
        <w:rPr>
          <w:sz w:val="28"/>
          <w:szCs w:val="28"/>
        </w:rPr>
      </w:pPr>
    </w:p>
    <w:p w:rsidR="00F85B22" w:rsidRDefault="00F85B22" w:rsidP="00F85B22">
      <w:pPr>
        <w:rPr>
          <w:sz w:val="28"/>
          <w:szCs w:val="28"/>
        </w:rPr>
      </w:pPr>
    </w:p>
    <w:p w:rsidR="00F85B22" w:rsidRDefault="00F85B22" w:rsidP="00F85B22">
      <w:pPr>
        <w:rPr>
          <w:sz w:val="28"/>
          <w:szCs w:val="28"/>
        </w:rPr>
      </w:pPr>
      <w:r>
        <w:rPr>
          <w:sz w:val="28"/>
          <w:szCs w:val="28"/>
        </w:rPr>
        <w:t>Директор МКУК «</w:t>
      </w:r>
      <w:proofErr w:type="spellStart"/>
      <w:r>
        <w:rPr>
          <w:sz w:val="28"/>
          <w:szCs w:val="28"/>
        </w:rPr>
        <w:t>Большеприваловского</w:t>
      </w:r>
      <w:proofErr w:type="spellEnd"/>
      <w:r>
        <w:rPr>
          <w:sz w:val="28"/>
          <w:szCs w:val="28"/>
        </w:rPr>
        <w:t xml:space="preserve"> СДК»                             </w:t>
      </w:r>
      <w:proofErr w:type="spellStart"/>
      <w:r>
        <w:rPr>
          <w:sz w:val="28"/>
          <w:szCs w:val="28"/>
        </w:rPr>
        <w:t>С.А.Кавера</w:t>
      </w:r>
      <w:proofErr w:type="spellEnd"/>
    </w:p>
    <w:p w:rsidR="00F85B22" w:rsidRDefault="00F85B22" w:rsidP="00F85B22">
      <w:pPr>
        <w:rPr>
          <w:sz w:val="28"/>
          <w:szCs w:val="28"/>
        </w:rPr>
      </w:pPr>
    </w:p>
    <w:p w:rsidR="00F85B22" w:rsidRDefault="00F85B22" w:rsidP="00F85B22">
      <w:pPr>
        <w:rPr>
          <w:sz w:val="28"/>
          <w:szCs w:val="28"/>
        </w:rPr>
      </w:pPr>
    </w:p>
    <w:p w:rsidR="00DC7A6B" w:rsidRDefault="00DC7A6B">
      <w:bookmarkStart w:id="0" w:name="_GoBack"/>
      <w:bookmarkEnd w:id="0"/>
    </w:p>
    <w:sectPr w:rsidR="00DC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002"/>
    <w:rsid w:val="005F5002"/>
    <w:rsid w:val="00DC7A6B"/>
    <w:rsid w:val="00F8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B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B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2024-03-04T08:02:00Z</dcterms:created>
  <dcterms:modified xsi:type="dcterms:W3CDTF">2024-03-04T08:03:00Z</dcterms:modified>
</cp:coreProperties>
</file>